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b/>
          <w:b/>
          <w:bCs/>
          <w:i/>
          <w:i/>
        </w:rPr>
      </w:pPr>
      <w:r>
        <w:rPr>
          <w:b/>
          <w:bCs/>
          <w:i/>
        </w:rPr>
        <w:t xml:space="preserve">Allegato 2 </w:t>
      </w:r>
    </w:p>
    <w:p>
      <w:pPr>
        <w:pStyle w:val="Standard"/>
        <w:jc w:val="right"/>
        <w:rPr>
          <w:b/>
          <w:b/>
          <w:bCs/>
        </w:rPr>
      </w:pPr>
      <w:r>
        <w:rPr>
          <w:b/>
          <w:bCs/>
        </w:rPr>
      </w:r>
    </w:p>
    <w:p>
      <w:pPr>
        <w:pStyle w:val="Standard"/>
        <w:jc w:val="right"/>
        <w:rPr>
          <w:b/>
          <w:b/>
          <w:bCs/>
        </w:rPr>
      </w:pPr>
      <w:r>
        <w:rPr>
          <w:b/>
          <w:bCs/>
        </w:rPr>
      </w:r>
    </w:p>
    <w:p>
      <w:pPr>
        <w:pStyle w:val="Standard"/>
        <w:jc w:val="right"/>
        <w:rPr>
          <w:b/>
          <w:b/>
          <w:bCs/>
        </w:rPr>
      </w:pPr>
      <w:r>
        <w:rPr>
          <w:b/>
          <w:bCs/>
        </w:rPr>
        <w:t>Al Sindaco</w:t>
      </w:r>
    </w:p>
    <w:p>
      <w:pPr>
        <w:pStyle w:val="Standard"/>
        <w:jc w:val="right"/>
        <w:rPr>
          <w:b/>
          <w:b/>
          <w:bCs/>
        </w:rPr>
      </w:pPr>
      <w:r>
        <w:rPr>
          <w:b/>
          <w:bCs/>
        </w:rPr>
        <w:t>Comune di Montefiore dell’Aso</w:t>
      </w:r>
    </w:p>
    <w:p>
      <w:pPr>
        <w:pStyle w:val="Standard"/>
        <w:jc w:val="right"/>
        <w:rPr/>
      </w:pPr>
      <w:hyperlink r:id="rId2">
        <w:r>
          <w:rPr>
            <w:rStyle w:val="CollegamentoInternet"/>
            <w:b/>
            <w:bCs/>
          </w:rPr>
          <w:t>demografici@comune.montefioredellaso.ap.it</w:t>
        </w:r>
      </w:hyperlink>
    </w:p>
    <w:p>
      <w:pPr>
        <w:pStyle w:val="Standard"/>
        <w:jc w:val="right"/>
        <w:rPr>
          <w:b/>
          <w:b/>
          <w:bCs/>
        </w:rPr>
      </w:pPr>
      <w:r>
        <w:rPr>
          <w:b/>
          <w:bCs/>
        </w:rPr>
      </w:r>
    </w:p>
    <w:p>
      <w:pPr>
        <w:pStyle w:val="Standard"/>
        <w:rPr/>
      </w:pPr>
      <w:r>
        <w:rPr>
          <w:rFonts w:eastAsia="Liberation Serif" w:cs="Liberation Serif"/>
        </w:rPr>
        <w:t xml:space="preserve"> </w:t>
      </w:r>
    </w:p>
    <w:p>
      <w:pPr>
        <w:pStyle w:val="Standard"/>
        <w:rPr>
          <w:b/>
          <w:b/>
          <w:bCs/>
        </w:rPr>
      </w:pPr>
      <w:r>
        <w:rPr>
          <w:rFonts w:eastAsia="Liberation Serif" w:cs="Liberation Serif"/>
        </w:rPr>
        <w:t xml:space="preserve"> </w:t>
      </w:r>
    </w:p>
    <w:p>
      <w:pPr>
        <w:pStyle w:val="Standard"/>
        <w:jc w:val="both"/>
        <w:rPr>
          <w:b/>
          <w:b/>
          <w:bCs/>
        </w:rPr>
      </w:pPr>
      <w:r>
        <w:rPr>
          <w:b/>
          <w:bCs/>
        </w:rPr>
        <w:t xml:space="preserve">OGGETTO: DOMANDA PER L’ASSEGNAZIONE DEL BUONO SPESA A FAVORE DI PERSONE E/O FAMIGLIE RESIDENTI IN CONDIZIONI DI DISAGIO ECONOMICO E SOCIALE CAUSATO DALLA SITUAZIONE EMERGENZIALE IN ATTO, PROVOCATA DALLA DIFFUSIONE DI AGENTI VIRALI TRASMISSIBILI (COVID-19).     </w:t>
      </w:r>
    </w:p>
    <w:p>
      <w:pPr>
        <w:pStyle w:val="Standard"/>
        <w:rPr/>
      </w:pPr>
      <w:r>
        <w:rPr/>
      </w:r>
    </w:p>
    <w:p>
      <w:pPr>
        <w:pStyle w:val="Standard"/>
        <w:spacing w:lineRule="auto" w:line="480"/>
        <w:jc w:val="both"/>
        <w:rPr/>
      </w:pPr>
      <w:r>
        <w:rPr/>
        <w:t>Il/La sottoscritto/a_________________________________________________________________</w:t>
      </w:r>
    </w:p>
    <w:p>
      <w:pPr>
        <w:pStyle w:val="Standard"/>
        <w:spacing w:lineRule="auto" w:line="480"/>
        <w:jc w:val="both"/>
        <w:rPr/>
      </w:pPr>
      <w:r>
        <w:rPr/>
        <w:t>nato/a il ____/____/______ a __________________________ (Provincia/Stato ______________) CF _______________________ e residente a ___________________________________________ in via _________________________________________________________ n. _______________</w:t>
      </w:r>
    </w:p>
    <w:p>
      <w:pPr>
        <w:pStyle w:val="Standard"/>
        <w:spacing w:lineRule="auto" w:line="480"/>
        <w:jc w:val="both"/>
        <w:rPr/>
      </w:pPr>
      <w:r>
        <w:rPr/>
        <w:t>recapito telefonico_______________________ e-mail____________________________________</w:t>
      </w:r>
    </w:p>
    <w:p>
      <w:pPr>
        <w:pStyle w:val="Standard"/>
        <w:jc w:val="both"/>
        <w:rPr/>
      </w:pPr>
      <w:r>
        <w:rPr/>
      </w:r>
    </w:p>
    <w:p>
      <w:pPr>
        <w:pStyle w:val="Standard"/>
        <w:jc w:val="center"/>
        <w:rPr/>
      </w:pPr>
      <w:r>
        <w:rPr>
          <w:i/>
          <w:iCs/>
          <w:sz w:val="22"/>
          <w:szCs w:val="22"/>
        </w:rPr>
        <w:t>Consapevole, in caso di dichiarazioni non veritiere e di falsità negli atti, delle sanzioni penali previste (art.76 del D.P.R. 28 dicembre 2000, n. 445) e della decadenza dai benefici eventualmente conseguiti (art.75 del D.P.R. 28 dicembre 2000, n. 445)</w:t>
      </w:r>
    </w:p>
    <w:p>
      <w:pPr>
        <w:pStyle w:val="Standard"/>
        <w:jc w:val="center"/>
        <w:rPr>
          <w:i/>
          <w:i/>
          <w:iCs/>
          <w:sz w:val="22"/>
          <w:szCs w:val="22"/>
        </w:rPr>
      </w:pPr>
      <w:r>
        <w:rPr>
          <w:i/>
          <w:iCs/>
          <w:sz w:val="22"/>
          <w:szCs w:val="22"/>
        </w:rPr>
      </w:r>
    </w:p>
    <w:p>
      <w:pPr>
        <w:pStyle w:val="Standard"/>
        <w:jc w:val="center"/>
        <w:rPr>
          <w:i/>
          <w:i/>
          <w:iCs/>
          <w:sz w:val="22"/>
          <w:szCs w:val="22"/>
        </w:rPr>
      </w:pPr>
      <w:r>
        <w:rPr>
          <w:i/>
          <w:iCs/>
          <w:sz w:val="22"/>
          <w:szCs w:val="22"/>
        </w:rPr>
      </w:r>
    </w:p>
    <w:p>
      <w:pPr>
        <w:pStyle w:val="Standard"/>
        <w:jc w:val="both"/>
        <w:rPr>
          <w:b/>
          <w:b/>
          <w:bCs/>
        </w:rPr>
      </w:pPr>
      <w:r>
        <w:rPr/>
        <w:tab/>
        <w:tab/>
        <w:tab/>
        <w:tab/>
        <w:tab/>
        <w:tab/>
      </w:r>
      <w:r>
        <w:rPr>
          <w:b/>
          <w:bCs/>
        </w:rPr>
        <w:t>CHIEDE</w:t>
      </w:r>
    </w:p>
    <w:p>
      <w:pPr>
        <w:pStyle w:val="Standard"/>
        <w:jc w:val="both"/>
        <w:rPr/>
      </w:pPr>
      <w:r>
        <w:rPr/>
      </w:r>
    </w:p>
    <w:p>
      <w:pPr>
        <w:pStyle w:val="Standard"/>
        <w:jc w:val="both"/>
        <w:rPr/>
      </w:pPr>
      <w:r>
        <w:rPr/>
        <w:t xml:space="preserve">di accedere all’assegnazione del bonus alimentare a favore di persone e/o famiglie in condizioni di disagio economico e sociale causato dalla situazione emergenziale in atto, provocata dalla diffusione di agenti virali trasmissibili (covid-19).  </w:t>
      </w:r>
    </w:p>
    <w:p>
      <w:pPr>
        <w:pStyle w:val="Standard"/>
        <w:jc w:val="both"/>
        <w:rPr/>
      </w:pPr>
      <w:r>
        <w:rPr>
          <w:rFonts w:eastAsia="Liberation Serif" w:cs="Liberation Serif"/>
        </w:rPr>
        <w:t xml:space="preserve"> </w:t>
      </w:r>
      <w:r>
        <w:rPr/>
        <w:tab/>
        <w:tab/>
        <w:tab/>
        <w:tab/>
        <w:tab/>
        <w:tab/>
      </w:r>
    </w:p>
    <w:p>
      <w:pPr>
        <w:pStyle w:val="Standard"/>
        <w:jc w:val="both"/>
        <w:rPr>
          <w:b/>
          <w:b/>
          <w:bCs/>
        </w:rPr>
      </w:pPr>
      <w:r>
        <w:rPr/>
        <w:tab/>
        <w:tab/>
        <w:tab/>
        <w:tab/>
        <w:tab/>
        <w:tab/>
      </w:r>
      <w:r>
        <w:rPr>
          <w:b/>
          <w:bCs/>
        </w:rPr>
        <w:t>DICHIARA</w:t>
      </w:r>
    </w:p>
    <w:p>
      <w:pPr>
        <w:pStyle w:val="Standard"/>
        <w:jc w:val="both"/>
        <w:rPr/>
      </w:pPr>
      <w:r>
        <w:rPr/>
      </w:r>
    </w:p>
    <w:p>
      <w:pPr>
        <w:pStyle w:val="Standard"/>
        <w:jc w:val="both"/>
        <w:rPr/>
      </w:pPr>
      <w:r>
        <w:rPr/>
        <w:t xml:space="preserve">- di aver preso visione dell’Avviso Pubblico;  </w:t>
      </w:r>
    </w:p>
    <w:p>
      <w:pPr>
        <w:pStyle w:val="Standard"/>
        <w:jc w:val="both"/>
        <w:rPr/>
      </w:pPr>
      <w:r>
        <w:rPr/>
      </w:r>
    </w:p>
    <w:p>
      <w:pPr>
        <w:pStyle w:val="Standard"/>
        <w:jc w:val="both"/>
        <w:rPr/>
      </w:pPr>
      <w:r>
        <w:rPr/>
        <w:t xml:space="preserve">- di essere a conoscenza che il Comune verificherà la veridicità delle dichiarazioni sostitutive di atto notorio;  </w:t>
      </w:r>
    </w:p>
    <w:p>
      <w:pPr>
        <w:pStyle w:val="Standard"/>
        <w:jc w:val="both"/>
        <w:rPr/>
      </w:pPr>
      <w:r>
        <w:rPr/>
      </w:r>
    </w:p>
    <w:p>
      <w:pPr>
        <w:pStyle w:val="Standard"/>
        <w:jc w:val="both"/>
        <w:rPr/>
      </w:pPr>
      <w:r>
        <w:rPr/>
        <w:t xml:space="preserve">- che qualora risultasse beneficiario del buono lo stesso verrà utilizzato presso gli esercizi presenti nell’elenco pubblicato dal Comune. </w:t>
      </w:r>
    </w:p>
    <w:p>
      <w:pPr>
        <w:pStyle w:val="Standard"/>
        <w:jc w:val="both"/>
        <w:rPr/>
      </w:pPr>
      <w:r>
        <w:rPr/>
      </w:r>
    </w:p>
    <w:p>
      <w:pPr>
        <w:pStyle w:val="ListParagraph"/>
        <w:numPr>
          <w:ilvl w:val="0"/>
          <w:numId w:val="6"/>
        </w:numPr>
        <w:spacing w:lineRule="auto" w:line="240" w:before="0" w:after="0"/>
        <w:ind w:left="284" w:hanging="284"/>
        <w:contextualSpacing/>
        <w:jc w:val="both"/>
        <w:rPr>
          <w:rFonts w:ascii="Times New Roman" w:hAnsi="Times New Roman" w:cs="Times New Roman"/>
          <w:i/>
          <w:i/>
          <w:sz w:val="24"/>
          <w:szCs w:val="24"/>
        </w:rPr>
      </w:pPr>
      <w:r>
        <w:rPr>
          <w:rFonts w:cs="Times New Roman" w:ascii="Times New Roman" w:hAnsi="Times New Roman"/>
          <w:b/>
          <w:sz w:val="24"/>
          <w:szCs w:val="24"/>
        </w:rPr>
        <w:t xml:space="preserve">Che il proprio nucleo familiare ha </w:t>
      </w:r>
      <w:r>
        <w:rPr>
          <w:rFonts w:cs="Times New Roman" w:ascii="Times New Roman" w:hAnsi="Times New Roman"/>
          <w:sz w:val="24"/>
          <w:szCs w:val="24"/>
        </w:rPr>
        <w:t xml:space="preserve">reddito complessivo netto (detratte somme relative a mutui e contratti di affitto regolarmente registrati) riferito al mese di marzo pari a Euro ……………………… e non superiore alle fasce indicate nella tabelle sottostanti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bl>
      <w:tblPr>
        <w:tblStyle w:val="Grigliatabella"/>
        <w:tblW w:w="6983" w:type="dxa"/>
        <w:jc w:val="center"/>
        <w:tblInd w:w="0" w:type="dxa"/>
        <w:tblCellMar>
          <w:top w:w="0" w:type="dxa"/>
          <w:left w:w="108" w:type="dxa"/>
          <w:bottom w:w="0" w:type="dxa"/>
          <w:right w:w="108" w:type="dxa"/>
        </w:tblCellMar>
        <w:tblLook w:firstRow="1" w:noVBand="1" w:lastRow="0" w:firstColumn="1" w:lastColumn="0" w:noHBand="0" w:val="04a0"/>
      </w:tblPr>
      <w:tblGrid>
        <w:gridCol w:w="1396"/>
        <w:gridCol w:w="1395"/>
        <w:gridCol w:w="1398"/>
        <w:gridCol w:w="1397"/>
        <w:gridCol w:w="1397"/>
      </w:tblGrid>
      <w:tr>
        <w:trPr/>
        <w:tc>
          <w:tcPr>
            <w:tcW w:w="1396"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1 persona</w:t>
            </w:r>
          </w:p>
        </w:tc>
        <w:tc>
          <w:tcPr>
            <w:tcW w:w="1395"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2 persone</w:t>
            </w:r>
          </w:p>
        </w:tc>
        <w:tc>
          <w:tcPr>
            <w:tcW w:w="1398"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3 persone</w:t>
            </w:r>
          </w:p>
        </w:tc>
        <w:tc>
          <w:tcPr>
            <w:tcW w:w="1397"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4 persone</w:t>
            </w:r>
          </w:p>
        </w:tc>
        <w:tc>
          <w:tcPr>
            <w:tcW w:w="1397"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5+ persone</w:t>
            </w:r>
          </w:p>
        </w:tc>
      </w:tr>
      <w:tr>
        <w:trPr/>
        <w:tc>
          <w:tcPr>
            <w:tcW w:w="1396"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1.200,00</w:t>
            </w:r>
          </w:p>
        </w:tc>
        <w:tc>
          <w:tcPr>
            <w:tcW w:w="1395"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1.400,00</w:t>
            </w:r>
          </w:p>
        </w:tc>
        <w:tc>
          <w:tcPr>
            <w:tcW w:w="1398"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1.600,00</w:t>
            </w:r>
          </w:p>
        </w:tc>
        <w:tc>
          <w:tcPr>
            <w:tcW w:w="1397"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1.800,000</w:t>
            </w:r>
          </w:p>
        </w:tc>
        <w:tc>
          <w:tcPr>
            <w:tcW w:w="1397" w:type="dxa"/>
            <w:tcBorders/>
            <w:shd w:fill="auto" w:val="clear"/>
          </w:tcPr>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2.000,00</w:t>
            </w:r>
            <w:bookmarkStart w:id="0" w:name="_GoBack"/>
            <w:bookmarkEnd w:id="0"/>
          </w:p>
        </w:tc>
      </w:tr>
    </w:tbl>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Per reddito si intende l'utile che deriva dall'esercizio di un mestiere/professione. Vanno incluse anche le somme derivanti da pensioni di vecchiaia/anzianità , dai Tirocini per l'Inclusione Sociale in favore dei beneficiari del PON, le pensioni di invalidità, il Reddito di Cittadinanza, il Reddito di Emergenza, Il Reddito di Inclusione, la disoccupazione, la cassa integrazione e le somme percepite per lo svolgimento di Tirocini per l'Inclusione Sociale in favore dei beneficiari del POR, CAS).</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40"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In ogni caso dichiara espressamente l'incapacità di poter provvedere adeguatamente all'acquisto dei beni di prima necessità per la famiglia.</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bookmarkStart w:id="1" w:name="_Hlk36658633"/>
      <w:r>
        <w:rPr>
          <w:rFonts w:cs="Times New Roman" w:ascii="Times New Roman" w:hAnsi="Times New Roman"/>
          <w:b/>
          <w:sz w:val="24"/>
          <w:szCs w:val="24"/>
        </w:rPr>
        <w:t xml:space="preserve">Il tuo nucleo familiare ha </w:t>
      </w:r>
      <w:bookmarkEnd w:id="1"/>
      <w:r>
        <w:rPr>
          <w:rFonts w:cs="Times New Roman" w:ascii="Times New Roman" w:hAnsi="Times New Roman"/>
          <w:b/>
          <w:sz w:val="24"/>
          <w:szCs w:val="24"/>
        </w:rPr>
        <w:t>subito una riduzione del reddito percepito a causa dell'emergenza in corso?</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Perdita del reddito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Riduzione reddito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Il suo nucleo è già percettore di altre forme di sostegno complessivamente superiori a € 493/mese? (ad es. Reddito Di Cittadinanza, Reddito di Inclusione, Reddito di Emergenza, CAS, cassa integrazione, disoccupazione, ecc.)</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Sì  </w:t>
      </w:r>
    </w:p>
    <w:p>
      <w:pPr>
        <w:pStyle w:val="ListParagraph"/>
        <w:numPr>
          <w:ilvl w:val="0"/>
          <w:numId w:val="4"/>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Da quante persone è composto il suo nucleo familiare (incluso lei)?</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1 persona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2 persone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3 persone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4 persone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5 persone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6 persone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7 o più persone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Quanti figli a carico sono presenti nel nucleo?</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Nessuno</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1 figlio a carico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2 figli a carico</w:t>
      </w:r>
      <w:r>
        <w:rPr>
          <w:rFonts w:cs="Times New Roman" w:ascii="Times New Roman" w:hAnsi="Times New Roman"/>
          <w:i/>
          <w:sz w:val="24"/>
          <w:szCs w:val="24"/>
        </w:rPr>
        <w:t xml:space="preserve">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3 figli a carico</w:t>
      </w:r>
      <w:r>
        <w:rPr>
          <w:rFonts w:cs="Times New Roman" w:ascii="Times New Roman" w:hAnsi="Times New Roman"/>
          <w:i/>
          <w:sz w:val="24"/>
          <w:szCs w:val="24"/>
        </w:rPr>
        <w:t xml:space="preserve">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4 o più figli a carico</w:t>
      </w:r>
      <w:r>
        <w:rPr>
          <w:rFonts w:cs="Times New Roman" w:ascii="Times New Roman" w:hAnsi="Times New Roman"/>
          <w:i/>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Il suo è un nucleo monogenitoriale?</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ListParagraph"/>
        <w:numPr>
          <w:ilvl w:val="0"/>
          <w:numId w:val="2"/>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Sì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Ci sono bambini fino a 6 anni nel nucleo familiare?</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1 bambino fino a 6 anni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2 o più bambini fino a 6 anni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Ci sono persone oltre i 65 anni nel nucleo familiare?</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1 persona oltre i 65 anni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2 o più persone oltre i 65 anni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Ci sono persone affette da patologie croniche nel nucleo familiare?</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Sì </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Ci sono disabili nel nucleo familiare?</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No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1 disabile </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2 o più disabili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Il suo nucleo familiare vive in una casa:</w:t>
      </w:r>
    </w:p>
    <w:p>
      <w:pPr>
        <w:pStyle w:val="ListParagraph"/>
        <w:numPr>
          <w:ilvl w:val="0"/>
          <w:numId w:val="5"/>
        </w:numPr>
        <w:spacing w:lineRule="auto" w:line="240" w:before="0" w:after="0"/>
        <w:contextualSpacing/>
        <w:jc w:val="both"/>
        <w:rPr>
          <w:rFonts w:ascii="Times New Roman" w:hAnsi="Times New Roman" w:cs="Times New Roman"/>
          <w:i/>
          <w:i/>
          <w:sz w:val="24"/>
          <w:szCs w:val="24"/>
        </w:rPr>
      </w:pPr>
      <w:r>
        <w:rPr>
          <w:rFonts w:cs="Times New Roman" w:ascii="Times New Roman" w:hAnsi="Times New Roman"/>
          <w:sz w:val="24"/>
          <w:szCs w:val="24"/>
        </w:rPr>
        <w:t xml:space="preserve">In comodato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Di proprietà Derivante dalle politiche di edilizia agevolata o sovvenzionata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Per la quale sta pagando un mutuo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In affitto </w:t>
      </w:r>
    </w:p>
    <w:p>
      <w:pPr>
        <w:pStyle w:val="ListParagraph"/>
        <w:numPr>
          <w:ilvl w:val="0"/>
          <w:numId w:val="5"/>
        </w:numPr>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Senza fissa dimora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Particolari motivi di difficoltà</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120" w:after="0"/>
        <w:jc w:val="both"/>
        <w:textAlignment w:val="baseline"/>
        <w:rPr>
          <w:rFonts w:ascii="Arial" w:hAnsi="Arial" w:eastAsia="Lucida Sans Unicode" w:cs="Tahoma"/>
          <w:kern w:val="2"/>
          <w:sz w:val="24"/>
          <w:szCs w:val="24"/>
        </w:rPr>
      </w:pPr>
      <w:r>
        <w:rPr>
          <w:rFonts w:eastAsia="Times New Roman" w:cs="Times New Roman" w:ascii="Arial" w:hAnsi="Arial"/>
          <w:b/>
          <w:kern w:val="2"/>
          <w:u w:val="single"/>
        </w:rPr>
        <w:t>Allega f</w:t>
      </w:r>
      <w:r>
        <w:rPr>
          <w:rFonts w:eastAsia="Lucida Sans Unicode" w:cs="Arial" w:ascii="Arial" w:hAnsi="Arial"/>
          <w:b/>
          <w:kern w:val="2"/>
          <w:u w:val="single"/>
        </w:rPr>
        <w:t>otocopia carta d'identità</w:t>
      </w:r>
      <w:r>
        <w:rPr>
          <w:rFonts w:eastAsia="Lucida Sans Unicode" w:cs="Arial" w:ascii="Arial" w:hAnsi="Arial"/>
          <w:kern w:val="2"/>
        </w:rPr>
        <w:t xml:space="preserve"> </w:t>
      </w:r>
      <w:r>
        <w:rPr>
          <w:rFonts w:eastAsia="Lucida Sans Unicode" w:cs="Arial" w:ascii="Arial" w:hAnsi="Arial"/>
          <w:kern w:val="2"/>
          <w:sz w:val="20"/>
          <w:szCs w:val="20"/>
        </w:rPr>
        <w:t>o di altro documento di identità ed autorizza i servizi sociali comunali, ad acquisire i dati relativi alla propria famiglia sia dagli archivi comunali (</w:t>
      </w:r>
      <w:r>
        <w:rPr>
          <w:rFonts w:eastAsia="Lucida Sans Unicode" w:cs="Arial" w:ascii="Arial" w:hAnsi="Arial"/>
          <w:i/>
          <w:iCs/>
          <w:kern w:val="2"/>
          <w:sz w:val="20"/>
          <w:szCs w:val="20"/>
        </w:rPr>
        <w:t>es. anagrafe, servizi sociali ecc.</w:t>
      </w:r>
      <w:r>
        <w:rPr>
          <w:rFonts w:eastAsia="Lucida Sans Unicode" w:cs="Arial" w:ascii="Arial" w:hAnsi="Arial"/>
          <w:kern w:val="2"/>
          <w:sz w:val="20"/>
          <w:szCs w:val="20"/>
        </w:rPr>
        <w:t>) e nazionali (</w:t>
      </w:r>
      <w:r>
        <w:rPr>
          <w:rFonts w:eastAsia="Lucida Sans Unicode" w:cs="Arial" w:ascii="Arial" w:hAnsi="Arial"/>
          <w:i/>
          <w:iCs/>
          <w:kern w:val="2"/>
          <w:sz w:val="20"/>
          <w:szCs w:val="20"/>
        </w:rPr>
        <w:t>es. INPS, Guardia di Finanza ecc.</w:t>
      </w:r>
      <w:r>
        <w:rPr>
          <w:rFonts w:eastAsia="Lucida Sans Unicode" w:cs="Arial" w:ascii="Arial" w:hAnsi="Arial"/>
          <w:kern w:val="2"/>
          <w:sz w:val="20"/>
          <w:szCs w:val="20"/>
        </w:rPr>
        <w:t>) e dichiara di essere</w:t>
      </w:r>
      <w:r>
        <w:rPr>
          <w:rFonts w:eastAsia="Times New Roman" w:cs="Times New Roman" w:ascii="Arial" w:hAnsi="Arial"/>
          <w:kern w:val="2"/>
          <w:sz w:val="20"/>
          <w:szCs w:val="20"/>
        </w:rPr>
        <w:t xml:space="preserve"> consapevole delle sanzioni penali di cui all’art. 76 del DPR 445/2000 per la falsità degli atti e dichiarazioni mendaci nonché della decadenza dai benefici conseguiti a seguito di provvedimento adottato in base ad una dichiarazione rivelatasi, successivamente, mendace.</w:t>
      </w:r>
    </w:p>
    <w:p>
      <w:pPr>
        <w:pStyle w:val="Normal"/>
        <w:widowControl w:val="false"/>
        <w:suppressAutoHyphens w:val="true"/>
        <w:spacing w:lineRule="auto" w:line="240" w:before="0" w:after="0"/>
        <w:jc w:val="both"/>
        <w:textAlignment w:val="baseline"/>
        <w:rPr>
          <w:rFonts w:ascii="Arial" w:hAnsi="Arial" w:eastAsia="Times New Roman" w:cs="Times New Roman"/>
          <w:kern w:val="2"/>
          <w:sz w:val="20"/>
          <w:szCs w:val="20"/>
        </w:rPr>
      </w:pPr>
      <w:r>
        <w:rPr>
          <w:rFonts w:eastAsia="Times New Roman" w:cs="Times New Roman" w:ascii="Arial" w:hAnsi="Arial"/>
          <w:kern w:val="2"/>
          <w:sz w:val="20"/>
          <w:szCs w:val="20"/>
        </w:rPr>
        <w:t>Autorizza il trattamento dei dati personali a mente della normativa nazionale e comunitaria in materia di privacy.</w:t>
      </w:r>
    </w:p>
    <w:p>
      <w:pPr>
        <w:pStyle w:val="Normal"/>
        <w:widowControl w:val="false"/>
        <w:suppressAutoHyphens w:val="true"/>
        <w:spacing w:lineRule="auto" w:line="240" w:before="120" w:after="0"/>
        <w:textAlignment w:val="baseline"/>
        <w:rPr>
          <w:rFonts w:ascii="Arial" w:hAnsi="Arial" w:eastAsia="Times New Roman" w:cs="Times New Roman"/>
          <w:kern w:val="2"/>
        </w:rPr>
      </w:pPr>
      <w:r>
        <w:rPr>
          <w:rFonts w:eastAsia="Times New Roman" w:cs="Times New Roman" w:ascii="Arial" w:hAnsi="Arial"/>
          <w:kern w:val="2"/>
        </w:rPr>
        <w:t>Lì_____________________</w:t>
      </w:r>
    </w:p>
    <w:p>
      <w:pPr>
        <w:pStyle w:val="Normal"/>
        <w:widowControl w:val="false"/>
        <w:suppressAutoHyphens w:val="true"/>
        <w:spacing w:lineRule="auto" w:line="240" w:before="0" w:after="0"/>
        <w:ind w:left="5670" w:hanging="0"/>
        <w:jc w:val="right"/>
        <w:textAlignment w:val="baseline"/>
        <w:rPr>
          <w:rFonts w:ascii="Arial" w:hAnsi="Arial" w:eastAsia="Times New Roman" w:cs="Times New Roman"/>
          <w:kern w:val="2"/>
        </w:rPr>
      </w:pPr>
      <w:r>
        <w:rPr>
          <w:rFonts w:eastAsia="Times New Roman" w:cs="Times New Roman" w:ascii="Arial" w:hAnsi="Arial"/>
          <w:kern w:val="2"/>
        </w:rPr>
        <w:t>_____________________________</w:t>
      </w:r>
    </w:p>
    <w:p>
      <w:pPr>
        <w:pStyle w:val="Normal"/>
        <w:spacing w:lineRule="auto" w:line="240" w:before="0" w:after="0"/>
        <w:jc w:val="right"/>
        <w:rPr/>
      </w:pPr>
      <w:r>
        <w:rPr>
          <w:rFonts w:eastAsia="Times New Roman" w:cs="Times New Roman" w:ascii="Arial" w:hAnsi="Arial"/>
          <w:kern w:val="2"/>
        </w:rPr>
        <w:t>(firma per esteso e leggibile)</w:t>
      </w:r>
    </w:p>
    <w:sectPr>
      <w:type w:val="nextPage"/>
      <w:pgSz w:w="11906" w:h="16838"/>
      <w:pgMar w:left="1134" w:right="1134" w:header="0" w:top="56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5"/>
      <w:numFmt w:val="bullet"/>
      <w:lvlText w:val="-"/>
      <w:lvlJc w:val="left"/>
      <w:pPr>
        <w:ind w:left="720" w:hanging="360"/>
      </w:pPr>
      <w:rPr>
        <w:rFonts w:ascii="Times New Roman" w:hAnsi="Times New Roman" w:cs="Times New Roman" w:hint="default"/>
        <w:sz w:val="24"/>
        <w:i w:val="false"/>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6e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ab242c"/>
    <w:rPr/>
  </w:style>
  <w:style w:type="character" w:styleId="PidipaginaCarattere" w:customStyle="1">
    <w:name w:val="Piè di pagina Carattere"/>
    <w:basedOn w:val="DefaultParagraphFont"/>
    <w:link w:val="Pidipagina"/>
    <w:uiPriority w:val="99"/>
    <w:qFormat/>
    <w:rsid w:val="00ab242c"/>
    <w:rPr/>
  </w:style>
  <w:style w:type="character" w:styleId="CollegamentoInternet">
    <w:name w:val="Collegamento Internet"/>
    <w:basedOn w:val="DefaultParagraphFont"/>
    <w:uiPriority w:val="99"/>
    <w:unhideWhenUsed/>
    <w:rsid w:val="00a77017"/>
    <w:rPr>
      <w:color w:val="0000FF" w:themeColor="hyperlink"/>
      <w:u w:val="single"/>
    </w:rPr>
  </w:style>
  <w:style w:type="character" w:styleId="Menzionenonrisolta1" w:customStyle="1">
    <w:name w:val="Menzione non risolta1"/>
    <w:basedOn w:val="DefaultParagraphFont"/>
    <w:uiPriority w:val="99"/>
    <w:semiHidden/>
    <w:unhideWhenUsed/>
    <w:qFormat/>
    <w:rsid w:val="00a77017"/>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34"/>
    <w:qFormat/>
    <w:rsid w:val="006b7caf"/>
    <w:pPr>
      <w:spacing w:before="0" w:after="20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ab242c"/>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ab242c"/>
    <w:pPr>
      <w:tabs>
        <w:tab w:val="clear" w:pos="708"/>
        <w:tab w:val="center" w:pos="4819" w:leader="none"/>
        <w:tab w:val="right" w:pos="9638" w:leader="none"/>
      </w:tabs>
      <w:spacing w:lineRule="auto" w:line="240" w:before="0" w:after="0"/>
    </w:pPr>
    <w:rPr/>
  </w:style>
  <w:style w:type="paragraph" w:styleId="Standard" w:customStyle="1">
    <w:name w:val="Standard"/>
    <w:qFormat/>
    <w:rsid w:val="00be2420"/>
    <w:pPr>
      <w:widowControl/>
      <w:suppressAutoHyphens w:val="true"/>
      <w:bidi w:val="0"/>
      <w:spacing w:lineRule="auto" w:line="240" w:before="0" w:after="0"/>
      <w:jc w:val="left"/>
      <w:textAlignment w:val="baseline"/>
    </w:pPr>
    <w:rPr>
      <w:rFonts w:ascii="Liberation Serif" w:hAnsi="Liberation Serif" w:eastAsia="NSimSun" w:cs="Arial"/>
      <w:color w:val="auto"/>
      <w:kern w:val="2"/>
      <w:sz w:val="24"/>
      <w:szCs w:val="24"/>
      <w:lang w:eastAsia="zh-CN" w:bidi="hi-IN" w:val="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35f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mografici@comune.montefioredellaso.ap.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CAC576-37F4-4CA6-A65D-2AEDD583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Application>LibreOffice/6.3.0.4$Windows_X86_64 LibreOffice_project/057fc023c990d676a43019934386b85b21a9ee99</Application>
  <Pages>6</Pages>
  <Words>704</Words>
  <Characters>4132</Characters>
  <CharactersWithSpaces>4791</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2020-04-02T10:25:00Z</dcterms:created>
  <dc:creator>Igor</dc:creator>
  <dc:description/>
  <dc:language>it-IT</dc:language>
  <cp:lastModifiedBy>User</cp:lastModifiedBy>
  <cp:lastPrinted>2020-04-01T12:18:00Z</cp:lastPrinted>
  <dcterms:modified xsi:type="dcterms:W3CDTF">2020-04-02T14:48:00Z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